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0B5" w:rsidRDefault="00FC50B5" w:rsidP="00CD6AFE">
      <w:pPr>
        <w:pStyle w:val="PargrafodaLista"/>
        <w:ind w:left="1224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FC50B5" w:rsidRDefault="00FC50B5" w:rsidP="00CD6AFE">
      <w:pPr>
        <w:pStyle w:val="PargrafodaLista"/>
        <w:ind w:left="1224"/>
        <w:jc w:val="center"/>
        <w:rPr>
          <w:rFonts w:ascii="Arial" w:hAnsi="Arial" w:cs="Arial"/>
          <w:b/>
          <w:sz w:val="20"/>
          <w:szCs w:val="20"/>
        </w:rPr>
      </w:pPr>
    </w:p>
    <w:p w:rsidR="00FC50B5" w:rsidRDefault="00FC50B5" w:rsidP="00CD6AFE">
      <w:pPr>
        <w:pStyle w:val="PargrafodaLista"/>
        <w:ind w:left="1224"/>
        <w:jc w:val="center"/>
        <w:rPr>
          <w:rFonts w:ascii="Arial" w:hAnsi="Arial" w:cs="Arial"/>
          <w:b/>
          <w:sz w:val="20"/>
          <w:szCs w:val="20"/>
        </w:rPr>
      </w:pPr>
    </w:p>
    <w:p w:rsidR="00FC50B5" w:rsidRDefault="00FC50B5" w:rsidP="00CD6AFE">
      <w:pPr>
        <w:pStyle w:val="PargrafodaLista"/>
        <w:ind w:left="1224"/>
        <w:jc w:val="center"/>
        <w:rPr>
          <w:rFonts w:ascii="Arial" w:hAnsi="Arial" w:cs="Arial"/>
          <w:b/>
          <w:sz w:val="20"/>
          <w:szCs w:val="20"/>
        </w:rPr>
      </w:pPr>
    </w:p>
    <w:p w:rsidR="009741C3" w:rsidRPr="00CD6AFE" w:rsidRDefault="00CD6AFE" w:rsidP="00CD6AFE">
      <w:pPr>
        <w:pStyle w:val="PargrafodaLista"/>
        <w:ind w:left="122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 “B” – Projeto Executivo e Planilha de Custos</w:t>
      </w:r>
    </w:p>
    <w:p w:rsidR="00613B5D" w:rsidRDefault="00613B5D" w:rsidP="00D76DD0">
      <w:pPr>
        <w:pStyle w:val="PargrafodaLista"/>
        <w:ind w:left="1224"/>
        <w:jc w:val="both"/>
        <w:rPr>
          <w:b/>
        </w:rPr>
      </w:pPr>
    </w:p>
    <w:tbl>
      <w:tblPr>
        <w:tblW w:w="1375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096"/>
        <w:gridCol w:w="1134"/>
        <w:gridCol w:w="1842"/>
        <w:gridCol w:w="1276"/>
        <w:gridCol w:w="1418"/>
        <w:gridCol w:w="1417"/>
      </w:tblGrid>
      <w:tr w:rsidR="00613B5D" w:rsidRPr="00613B5D" w:rsidTr="00FC50B5">
        <w:trPr>
          <w:trHeight w:val="300"/>
        </w:trPr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8B50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Planilha de Estimativa de Custo</w:t>
            </w:r>
            <w:r w:rsidR="008B5094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s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8B5094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–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Incluso</w:t>
            </w:r>
            <w:r w:rsidR="008B5094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: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CD6AFE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m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ão de obra</w:t>
            </w:r>
            <w:r w:rsidR="008B5094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,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8B5094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f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abricação/</w:t>
            </w:r>
            <w:r w:rsidR="008B5094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i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nstalação</w:t>
            </w:r>
          </w:p>
        </w:tc>
      </w:tr>
      <w:tr w:rsidR="00613B5D" w:rsidRPr="00613B5D" w:rsidTr="00FC50B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DESCRIMINAÇÃO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LOCAL INSTALAÇÃO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QUANTIDADE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PREÇO FORNEC</w:t>
            </w:r>
            <w:r w:rsidR="001605C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MÃO DE OBRA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TOTAL</w:t>
            </w:r>
          </w:p>
        </w:tc>
      </w:tr>
      <w:tr w:rsidR="00613B5D" w:rsidRPr="00613B5D" w:rsidTr="00FC50B5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613B5D" w:rsidP="004245D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BANCO AUTOM</w:t>
            </w:r>
            <w:r w:rsidR="004245D6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Á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TICO DE CAPACITORES PARA CORREÇÃO DO FATOR DE POT</w:t>
            </w:r>
            <w:r w:rsidR="00FC50B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Ê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NCIA, CAPACIDADE </w:t>
            </w:r>
            <w:r w:rsidR="008350E8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160kvar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, TENSÃO </w:t>
            </w:r>
            <w:r w:rsidR="008350E8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440 v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, COM PAINEL AUTOPORTANTE COM VENTILAÇÃO FORÇADA, TRANSFORMADORES DE CORRENTE BI-PARTIDO</w:t>
            </w:r>
            <w:r w:rsidR="00FC50B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S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, CONTROLADORES AUTOM</w:t>
            </w:r>
            <w:r w:rsidR="00FC50B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Á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TICOS DE 12 EST</w:t>
            </w:r>
            <w:r w:rsidR="00FC50B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Á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GIOS E PAINEL DE VISUALIZAÇÃO, SISTEMA DE ACIONAMENTO E PROTEÇÃO ESPEC</w:t>
            </w:r>
            <w:r w:rsidR="00FC50B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Í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FICO, C</w:t>
            </w:r>
            <w:r w:rsidR="00FC50B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É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LULAS CAPACITIVAS ANTIEXPLOSIVAS E CABEAMENTO PARA CONEXÃO</w:t>
            </w:r>
            <w:r w:rsidR="004245D6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E.T.E</w:t>
            </w:r>
            <w:r w:rsidR="006D16A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CD6AFE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R$  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9,926,67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FC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R$ 13,000,00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FC50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3B5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 R$ 42,780,00 </w:t>
            </w:r>
          </w:p>
        </w:tc>
      </w:tr>
      <w:tr w:rsidR="00613B5D" w:rsidRPr="00613B5D" w:rsidTr="00FC50B5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1.1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8350E8" w:rsidP="00CD6AFE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Painel autoportante em confor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midade com a NBR-IEC 60439-1,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IP54, fabricado em chapa de aço metálica, com pintura eletrostática e dimensões mínimas de 1300hx800lx400p.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O painel deverá possuir sistema de ventilação/exaustão forçada.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E.T.E</w:t>
            </w:r>
            <w:r w:rsidR="006D16A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CD6AFE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R$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1,300,00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FC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R$ 3,900,00 </w:t>
            </w:r>
          </w:p>
        </w:tc>
      </w:tr>
      <w:tr w:rsidR="00613B5D" w:rsidRPr="00613B5D" w:rsidTr="00FC50B5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1.2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613B5D" w:rsidP="00CD6AFE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Transformadores de corrente com relação de transformação de 1200/5, classe de exatidão máxima de 0,6%; carga nominal secundária de no mínimo 12,5VA.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E.T.E</w:t>
            </w:r>
            <w:r w:rsidR="006D16A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CD6AFE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R$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200,00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FC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R$ 1,800,00 </w:t>
            </w:r>
          </w:p>
        </w:tc>
      </w:tr>
      <w:tr w:rsidR="00613B5D" w:rsidRPr="00613B5D" w:rsidTr="00FC50B5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1.3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613B5D" w:rsidP="00FC50B5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Controlador </w:t>
            </w:r>
            <w:r w:rsidR="00FC50B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m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icroprocessado para chaveamento dos bancos, em 12 </w:t>
            </w:r>
            <w:r w:rsidR="008350E8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estágios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com medição </w:t>
            </w:r>
            <w:r w:rsidR="008350E8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trifásica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e painel de visualização de tensão, corrente, fator de pot</w:t>
            </w:r>
            <w:r w:rsidR="00FC50B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ê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ncia, pot</w:t>
            </w:r>
            <w:r w:rsidR="00FC50B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ê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ncia ativa e reativa, função de programação </w:t>
            </w:r>
            <w:r w:rsidR="008350E8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automática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e alarmes de indicação.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E.T.E</w:t>
            </w:r>
            <w:r w:rsidR="006D16A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CD6AFE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R$ 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3,100,00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FC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R$ 9,300,00 </w:t>
            </w:r>
          </w:p>
        </w:tc>
      </w:tr>
      <w:tr w:rsidR="00613B5D" w:rsidRPr="00613B5D" w:rsidTr="00FC50B5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1.4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8350E8" w:rsidP="00FC50B5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Célula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FC50B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c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apacitiva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variável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em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invólucro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de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alumínio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do tipo ant</w:t>
            </w:r>
            <w:r w:rsidR="00FC50B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i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explosivo com filme de polipropileno metalizado bobinado </w:t>
            </w:r>
            <w:proofErr w:type="spellStart"/>
            <w:proofErr w:type="gramStart"/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auto-regenerativo</w:t>
            </w:r>
            <w:proofErr w:type="spellEnd"/>
            <w:proofErr w:type="gramEnd"/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20 kVAr</w:t>
            </w:r>
            <w:r w:rsidR="004245D6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E.T.E</w:t>
            </w:r>
            <w:r w:rsidR="006D16A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CD6AFE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R$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430,00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FC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R$ 5,160,00 </w:t>
            </w:r>
          </w:p>
        </w:tc>
      </w:tr>
      <w:tr w:rsidR="00613B5D" w:rsidRPr="00613B5D" w:rsidTr="00FC50B5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1.5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8350E8" w:rsidP="00FC50B5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Célula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FC50B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c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apacitiva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variável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em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invólucro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de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alumínio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do tipo antiexplosivo com filme de polipropileno metali</w:t>
            </w:r>
            <w:r w:rsidR="00FC50B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zado bobinado </w:t>
            </w:r>
            <w:proofErr w:type="spellStart"/>
            <w:proofErr w:type="gramStart"/>
            <w:r w:rsidR="00FC50B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auto-regenerativo</w:t>
            </w:r>
            <w:proofErr w:type="spellEnd"/>
            <w:proofErr w:type="gramEnd"/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15 kVAr</w:t>
            </w:r>
            <w:r w:rsidR="004245D6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E.T.E</w:t>
            </w:r>
            <w:r w:rsidR="006D16A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6 - Fornecimento Saecil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13B5D" w:rsidRPr="00613B5D" w:rsidTr="00FC50B5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1.6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8350E8" w:rsidP="00FC50B5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Célula</w:t>
            </w:r>
            <w:r w:rsidR="00FC50B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c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apacitiva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variável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em invólucro de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alumínio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do tipo antiexplosivo com filme de polipropileno metalizado bobinado </w:t>
            </w:r>
            <w:proofErr w:type="spellStart"/>
            <w:proofErr w:type="gramStart"/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auto-regenerativo</w:t>
            </w:r>
            <w:proofErr w:type="spellEnd"/>
            <w:proofErr w:type="gramEnd"/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10 kVAr</w:t>
            </w:r>
            <w:r w:rsidR="004245D6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E.T.E</w:t>
            </w:r>
            <w:r w:rsidR="006D16A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CD6AFE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R$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350,00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FC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R$ 350,00 </w:t>
            </w:r>
          </w:p>
        </w:tc>
      </w:tr>
      <w:tr w:rsidR="00613B5D" w:rsidRPr="00613B5D" w:rsidTr="00FC50B5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1.7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8350E8" w:rsidP="004245D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Célula</w:t>
            </w:r>
            <w:r w:rsidR="00FC50B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c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apacitiva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variável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em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invólucro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de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alumínio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do tipo anti-explosivo com filme de polipropileno metalizado bobinado </w:t>
            </w:r>
            <w:proofErr w:type="spellStart"/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auto-regenerativo</w:t>
            </w:r>
            <w:proofErr w:type="spellEnd"/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gramStart"/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5</w:t>
            </w:r>
            <w:proofErr w:type="gramEnd"/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kVAr</w:t>
            </w:r>
            <w:r w:rsidR="004245D6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E.T.E</w:t>
            </w:r>
            <w:r w:rsidR="006D16A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6 - Fornecimento Saecil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FC50B5" w:rsidP="00FC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R$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320,00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13B5D" w:rsidRPr="00613B5D" w:rsidTr="00FC50B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1.8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613B5D" w:rsidP="00FC50B5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Cabo de </w:t>
            </w:r>
            <w:r w:rsidR="00FC50B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c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obre </w:t>
            </w:r>
            <w:r w:rsidR="008350E8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isolamento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ant</w:t>
            </w:r>
            <w:r w:rsidR="00FC50B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i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chama 0,6/</w:t>
            </w:r>
            <w:proofErr w:type="gramStart"/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1kV</w:t>
            </w:r>
            <w:proofErr w:type="gramEnd"/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120mm2 (1 condutor) </w:t>
            </w:r>
            <w:proofErr w:type="spellStart"/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tp</w:t>
            </w:r>
            <w:proofErr w:type="spellEnd"/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="00FC50B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S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itenax</w:t>
            </w:r>
            <w:proofErr w:type="spellEnd"/>
            <w:r w:rsidR="004245D6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ou equivalente.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E.T.E</w:t>
            </w:r>
            <w:r w:rsidR="006D16A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FC50B5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R$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57,00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FC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R$ 4,560,00 </w:t>
            </w:r>
          </w:p>
        </w:tc>
      </w:tr>
      <w:tr w:rsidR="00613B5D" w:rsidRPr="00613B5D" w:rsidTr="00FC50B5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1.9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613B5D" w:rsidP="004245D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Terminal </w:t>
            </w:r>
            <w:r w:rsidR="004245D6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à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compressão em cobre estanhado para cabo 120mm2</w:t>
            </w:r>
            <w:r w:rsidR="004245D6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E.T.E</w:t>
            </w:r>
            <w:r w:rsidR="006D16A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FC50B5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R$ 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7,00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FC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R$ 210,00 </w:t>
            </w:r>
          </w:p>
        </w:tc>
      </w:tr>
      <w:tr w:rsidR="00613B5D" w:rsidRPr="00613B5D" w:rsidTr="00FC50B5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1.10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613B5D" w:rsidP="00FC50B5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Painel de </w:t>
            </w:r>
            <w:r w:rsidR="00FC50B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p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roteção e </w:t>
            </w:r>
            <w:r w:rsidR="00FC50B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a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cionamento</w:t>
            </w:r>
            <w:r w:rsidR="004245D6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E.T.E</w:t>
            </w:r>
            <w:r w:rsidR="006D16A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FC50B5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R$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1,500,00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FC50B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R$ 4,500,00 </w:t>
            </w:r>
          </w:p>
        </w:tc>
      </w:tr>
      <w:tr w:rsidR="00613B5D" w:rsidRPr="00613B5D" w:rsidTr="00FC50B5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8350E8" w:rsidP="00FC50B5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Célula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FC50B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c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apacitiva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variável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em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invólucro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de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alumínio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do tipo antiexplosivo com filme de polipropileno metalizado bobinado </w:t>
            </w:r>
            <w:proofErr w:type="spellStart"/>
            <w:proofErr w:type="gramStart"/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auto-regenerativo</w:t>
            </w:r>
            <w:proofErr w:type="spellEnd"/>
            <w:proofErr w:type="gramEnd"/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10 kVAr</w:t>
            </w:r>
            <w:r w:rsidR="004245D6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E.T.E</w:t>
            </w:r>
            <w:r w:rsidR="006D16A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11 - Fornecimento Saecil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:rsidR="00613B5D" w:rsidRDefault="00613B5D" w:rsidP="00D76DD0">
      <w:pPr>
        <w:pStyle w:val="PargrafodaLista"/>
        <w:ind w:left="1224"/>
        <w:jc w:val="both"/>
        <w:rPr>
          <w:b/>
        </w:rPr>
      </w:pPr>
    </w:p>
    <w:p w:rsidR="00613B5D" w:rsidRDefault="00613B5D" w:rsidP="00D76DD0">
      <w:pPr>
        <w:pStyle w:val="PargrafodaLista"/>
        <w:ind w:left="1224"/>
        <w:jc w:val="both"/>
        <w:rPr>
          <w:b/>
        </w:rPr>
      </w:pPr>
    </w:p>
    <w:p w:rsidR="00613B5D" w:rsidRDefault="00613B5D" w:rsidP="00D76DD0">
      <w:pPr>
        <w:pStyle w:val="PargrafodaLista"/>
        <w:ind w:left="1224"/>
        <w:jc w:val="both"/>
        <w:rPr>
          <w:b/>
        </w:rPr>
      </w:pPr>
    </w:p>
    <w:p w:rsidR="00CD6AFE" w:rsidRDefault="00CD6AFE" w:rsidP="00D76DD0">
      <w:pPr>
        <w:pStyle w:val="PargrafodaLista"/>
        <w:ind w:left="1224"/>
        <w:jc w:val="both"/>
        <w:rPr>
          <w:b/>
        </w:rPr>
      </w:pPr>
    </w:p>
    <w:p w:rsidR="00613B5D" w:rsidRDefault="00613B5D" w:rsidP="00D76DD0">
      <w:pPr>
        <w:pStyle w:val="PargrafodaLista"/>
        <w:ind w:left="1224"/>
        <w:jc w:val="both"/>
        <w:rPr>
          <w:b/>
        </w:rPr>
      </w:pPr>
    </w:p>
    <w:tbl>
      <w:tblPr>
        <w:tblW w:w="1375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6098"/>
        <w:gridCol w:w="1134"/>
        <w:gridCol w:w="1842"/>
        <w:gridCol w:w="1276"/>
        <w:gridCol w:w="1418"/>
        <w:gridCol w:w="1417"/>
      </w:tblGrid>
      <w:tr w:rsidR="00613B5D" w:rsidRPr="00613B5D" w:rsidTr="00A630F4">
        <w:trPr>
          <w:trHeight w:val="300"/>
        </w:trPr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8B5094" w:rsidP="00CD6A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Planilha de Estimativa de Custo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s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–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Incluso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: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m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ão de obra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,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f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abricação/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i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nstalação</w:t>
            </w:r>
          </w:p>
        </w:tc>
      </w:tr>
      <w:tr w:rsidR="00A630F4" w:rsidRPr="00613B5D" w:rsidTr="00A630F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DESCRIMINAÇÃO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LOCAL INSTALAÇÃO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QUANTIDADE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PREÇO FORNEC</w:t>
            </w:r>
            <w:r w:rsidR="001605C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MÃO DE OBRA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TOTAL</w:t>
            </w:r>
          </w:p>
        </w:tc>
      </w:tr>
      <w:tr w:rsidR="00A630F4" w:rsidRPr="00613B5D" w:rsidTr="00A630F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613B5D" w:rsidP="00CD6AFE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BANCOS DE CAPACITORES FIXOS PARA REGULAÇÃO DE FATOR DE POTÊNCIA, </w:t>
            </w:r>
            <w:r w:rsidR="008350E8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440 v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, 25KVAR</w:t>
            </w:r>
            <w:r w:rsidR="004245D6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E.T.E</w:t>
            </w:r>
            <w:r w:rsidR="006D16A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8833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R$ 2</w:t>
            </w:r>
            <w:r w:rsidR="00883332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160,00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8833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R$</w:t>
            </w:r>
            <w:r w:rsidR="00A630F4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3</w:t>
            </w:r>
            <w:r w:rsidR="00883332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88333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3B5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 R$ 7</w:t>
            </w:r>
            <w:r w:rsidR="0088333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.</w:t>
            </w:r>
            <w:r w:rsidRPr="00613B5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320,00 </w:t>
            </w:r>
          </w:p>
        </w:tc>
      </w:tr>
      <w:tr w:rsidR="00A630F4" w:rsidRPr="00613B5D" w:rsidTr="00A630F4">
        <w:trPr>
          <w:trHeight w:val="5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2.1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8350E8" w:rsidP="00CD6AFE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Painel autoportante em confor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midade com a NBR-IEC 60439-1,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IP54, fabricado em chapa de aço metálica, com pintura eletrostática e dimensões mínimas de 1000Hx700Lx350P.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O painel deverá possuir sistema de ventilação/exaustão forçada.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E.T.E</w:t>
            </w:r>
            <w:r w:rsidR="006D16A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8833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R$</w:t>
            </w:r>
            <w:r w:rsidR="00A630F4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</w:t>
            </w:r>
            <w:r w:rsidR="00883332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150,00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883332" w:rsidP="00A630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R$ 1.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150,00 </w:t>
            </w:r>
          </w:p>
        </w:tc>
      </w:tr>
      <w:tr w:rsidR="00A630F4" w:rsidRPr="00613B5D" w:rsidTr="00A630F4">
        <w:trPr>
          <w:trHeight w:val="45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2.2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8350E8" w:rsidP="00A630F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Célula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A630F4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c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apacitiva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variável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em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invólucro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de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alumínio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do tipo antiexplosivo com filme de polipropileno metalizado bobinado </w:t>
            </w:r>
            <w:proofErr w:type="spellStart"/>
            <w:proofErr w:type="gramStart"/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auto-regenerativo</w:t>
            </w:r>
            <w:proofErr w:type="spellEnd"/>
            <w:proofErr w:type="gramEnd"/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25 kVAr</w:t>
            </w:r>
            <w:r w:rsidR="004245D6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E.T.E</w:t>
            </w:r>
            <w:r w:rsidR="006D16A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A630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R$ 450,00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A630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R$ 450,00 </w:t>
            </w:r>
          </w:p>
        </w:tc>
      </w:tr>
      <w:tr w:rsidR="00A630F4" w:rsidRPr="00613B5D" w:rsidTr="00A630F4">
        <w:trPr>
          <w:trHeight w:val="2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2.3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613B5D" w:rsidP="00A630F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Cabo de </w:t>
            </w:r>
            <w:r w:rsidR="00A630F4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c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obre </w:t>
            </w:r>
            <w:r w:rsidR="008350E8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isolamento</w:t>
            </w:r>
            <w:r w:rsidR="00A630F4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anti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chama 0,6/</w:t>
            </w:r>
            <w:proofErr w:type="gramStart"/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1kV</w:t>
            </w:r>
            <w:proofErr w:type="gramEnd"/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16mm2 (1 condutor) </w:t>
            </w:r>
            <w:proofErr w:type="spellStart"/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tp</w:t>
            </w:r>
            <w:proofErr w:type="spellEnd"/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="00A630F4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S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itenax</w:t>
            </w:r>
            <w:proofErr w:type="spellEnd"/>
            <w:r w:rsidR="004245D6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ou equivalente</w:t>
            </w:r>
            <w:r w:rsidR="002C1277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E.T.E</w:t>
            </w:r>
            <w:r w:rsidR="006D16A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A630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R$ 9,00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A630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R$ 450,00 </w:t>
            </w:r>
          </w:p>
        </w:tc>
      </w:tr>
      <w:tr w:rsidR="00A630F4" w:rsidRPr="00613B5D" w:rsidTr="00A630F4">
        <w:trPr>
          <w:trHeight w:val="2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2.4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613B5D" w:rsidP="002C127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Terminal </w:t>
            </w:r>
            <w:r w:rsidR="002C1277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à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compressão em cobre estanhado para cabo 16mm2</w:t>
            </w:r>
            <w:r w:rsidR="002C1277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E.T.E</w:t>
            </w:r>
            <w:r w:rsidR="006D16A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A630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R$ 3,50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A630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R$ 70,00 </w:t>
            </w:r>
          </w:p>
        </w:tc>
      </w:tr>
      <w:tr w:rsidR="00A630F4" w:rsidRPr="00613B5D" w:rsidTr="00A630F4">
        <w:trPr>
          <w:trHeight w:val="22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2.5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613B5D" w:rsidP="00A630F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Painel de </w:t>
            </w:r>
            <w:r w:rsidR="00A630F4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p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roteção e </w:t>
            </w:r>
            <w:r w:rsidR="00A630F4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a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cionamento</w:t>
            </w:r>
            <w:r w:rsidR="002C1277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E.T.E</w:t>
            </w:r>
            <w:r w:rsidR="006D16A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8833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R$ 1</w:t>
            </w:r>
            <w:r w:rsidR="00883332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100,00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8833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R$ 2</w:t>
            </w:r>
            <w:r w:rsidR="00883332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200,00 </w:t>
            </w:r>
          </w:p>
        </w:tc>
      </w:tr>
      <w:tr w:rsidR="00A630F4" w:rsidRPr="00613B5D" w:rsidTr="00A630F4">
        <w:trPr>
          <w:trHeight w:val="49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2.5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8350E8" w:rsidP="00A630F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Célula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A630F4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c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apacitiva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variável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em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invólucro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de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alumínio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do tipo antiexplosivo com filme de polipropileno metalizado bobinado </w:t>
            </w:r>
            <w:proofErr w:type="spellStart"/>
            <w:proofErr w:type="gramStart"/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auto-regenerativo</w:t>
            </w:r>
            <w:proofErr w:type="spellEnd"/>
            <w:proofErr w:type="gramEnd"/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25 kVAr</w:t>
            </w:r>
            <w:r w:rsidR="002C1277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E.T.E</w:t>
            </w:r>
            <w:r w:rsidR="006D16A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1 - Fornecimento Saecil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:rsidR="00613B5D" w:rsidRDefault="00613B5D" w:rsidP="00D76DD0">
      <w:pPr>
        <w:pStyle w:val="PargrafodaLista"/>
        <w:ind w:left="1224"/>
        <w:jc w:val="both"/>
        <w:rPr>
          <w:b/>
        </w:rPr>
      </w:pPr>
    </w:p>
    <w:tbl>
      <w:tblPr>
        <w:tblW w:w="1375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096"/>
        <w:gridCol w:w="1134"/>
        <w:gridCol w:w="1842"/>
        <w:gridCol w:w="1276"/>
        <w:gridCol w:w="1418"/>
        <w:gridCol w:w="1417"/>
      </w:tblGrid>
      <w:tr w:rsidR="00613B5D" w:rsidRPr="00613B5D" w:rsidTr="008B5094">
        <w:trPr>
          <w:trHeight w:val="420"/>
        </w:trPr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8B5094" w:rsidP="00CD6A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Planilha de Estimativa de Custo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s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–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Incluso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: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m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ão de obra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,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f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abricação/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i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nstalação</w:t>
            </w:r>
          </w:p>
        </w:tc>
      </w:tr>
      <w:tr w:rsidR="00613B5D" w:rsidRPr="00613B5D" w:rsidTr="008B5094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DESCRIMINAÇÃO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LOCAL INSTALAÇÃO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QUANTIDADE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PREÇO FORNEC</w:t>
            </w:r>
            <w:r w:rsidR="001605C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MÃO DE OBRA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TOTAL</w:t>
            </w:r>
          </w:p>
        </w:tc>
      </w:tr>
      <w:tr w:rsidR="00613B5D" w:rsidRPr="00613B5D" w:rsidTr="008B5094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613B5D" w:rsidP="00CD6AFE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CÉLULAS CAPACITIVAS PARA REGULAÇÃO DE FATOR DE POTÊNCIA, </w:t>
            </w:r>
            <w:proofErr w:type="gramStart"/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380V</w:t>
            </w:r>
            <w:proofErr w:type="gramEnd"/>
            <w:r w:rsidR="002C1277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E.T.A</w:t>
            </w:r>
            <w:r w:rsidR="006D16A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8833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R$</w:t>
            </w:r>
            <w:r w:rsidR="00BB48A2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</w:t>
            </w:r>
            <w:r w:rsidR="00883332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040,00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8833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R$</w:t>
            </w:r>
            <w:r w:rsidR="00EF74C5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</w:t>
            </w:r>
            <w:r w:rsidR="00883332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500,00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88333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3B5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 R$ 2</w:t>
            </w:r>
            <w:r w:rsidR="0088333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.</w:t>
            </w:r>
            <w:r w:rsidRPr="00613B5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540,00 </w:t>
            </w:r>
          </w:p>
        </w:tc>
      </w:tr>
      <w:tr w:rsidR="00613B5D" w:rsidRPr="00613B5D" w:rsidTr="008B5094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1.1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8350E8" w:rsidP="008B509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Célula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8B5094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c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apacitiva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variável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em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invólucro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de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alumínio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do tipo ant</w:t>
            </w:r>
            <w:r w:rsidR="00BB48A2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i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explosivo com filme de polipropileno metalizado bobinado </w:t>
            </w:r>
            <w:proofErr w:type="spellStart"/>
            <w:proofErr w:type="gramStart"/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auto-regenerativo</w:t>
            </w:r>
            <w:proofErr w:type="spellEnd"/>
            <w:proofErr w:type="gramEnd"/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15 kVAr</w:t>
            </w:r>
            <w:r w:rsidR="002C1277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E.T.A</w:t>
            </w:r>
            <w:r w:rsidR="006D16A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BB48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R$</w:t>
            </w:r>
            <w:r w:rsidR="00BB48A2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350,00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BB48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R$</w:t>
            </w:r>
            <w:r w:rsidR="00BB48A2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350,00 </w:t>
            </w:r>
          </w:p>
        </w:tc>
      </w:tr>
      <w:tr w:rsidR="00613B5D" w:rsidRPr="00613B5D" w:rsidTr="008B5094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1.2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8350E8" w:rsidP="008B509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Célula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8B5094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c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apacitiva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variável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em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invólucro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de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alumínio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do tipo ant</w:t>
            </w:r>
            <w:r w:rsidR="00BB48A2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i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explosivo com filme de polipropileno metalizado bobinado </w:t>
            </w:r>
            <w:proofErr w:type="spellStart"/>
            <w:proofErr w:type="gramStart"/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auto-regenerativo</w:t>
            </w:r>
            <w:proofErr w:type="spellEnd"/>
            <w:proofErr w:type="gramEnd"/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10 kVAr</w:t>
            </w:r>
            <w:r w:rsidR="002C1277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E.T.A</w:t>
            </w:r>
            <w:r w:rsidR="006D16A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1 - Fornecimento Saecil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13B5D" w:rsidRPr="00613B5D" w:rsidTr="008B5094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1.3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8350E8" w:rsidP="008B509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Célula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8B5094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c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apacitiva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variável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em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invólucro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de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alumínio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do tipo ant</w:t>
            </w:r>
            <w:r w:rsidR="00BB48A2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i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explosivo com filme de polipropileno metalizado bobinado </w:t>
            </w:r>
            <w:proofErr w:type="spellStart"/>
            <w:proofErr w:type="gramStart"/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auto-regenerativo</w:t>
            </w:r>
            <w:proofErr w:type="spellEnd"/>
            <w:proofErr w:type="gramEnd"/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7,5 kVAr</w:t>
            </w:r>
            <w:r w:rsidR="002C1277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E.T.A</w:t>
            </w:r>
            <w:r w:rsidR="006D16A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BB48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R$ 315,00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BB48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R$</w:t>
            </w:r>
            <w:r w:rsidR="00BB48A2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630,00 </w:t>
            </w:r>
          </w:p>
        </w:tc>
      </w:tr>
      <w:tr w:rsidR="00613B5D" w:rsidRPr="00613B5D" w:rsidTr="008B5094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1.4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8350E8" w:rsidP="008B509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Célula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8B5094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c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apacitiva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variável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em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invólucro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de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alumínio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do tipo ant</w:t>
            </w:r>
            <w:r w:rsidR="00BB48A2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i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explosivo com filme de polipropileno metalizado bobinado </w:t>
            </w:r>
            <w:proofErr w:type="spellStart"/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auto-regenerativo</w:t>
            </w:r>
            <w:proofErr w:type="spellEnd"/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gramStart"/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5</w:t>
            </w:r>
            <w:proofErr w:type="gramEnd"/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kVAr</w:t>
            </w:r>
            <w:r w:rsidR="002C1277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E.T.A</w:t>
            </w:r>
            <w:r w:rsidR="006D16A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1 - Fornecimento Saecil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13B5D" w:rsidRPr="00613B5D" w:rsidTr="008B5094">
        <w:trPr>
          <w:trHeight w:val="4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1.5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8B5094" w:rsidP="00CD6AFE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Terminal à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compressão em cobre estanhado para cabo 6mm2</w:t>
            </w:r>
            <w:r w:rsidR="002C1277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E.T.A</w:t>
            </w:r>
            <w:r w:rsidR="006D16A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BB48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R$</w:t>
            </w:r>
            <w:r w:rsidR="00BB48A2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2,00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BB48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R$</w:t>
            </w:r>
            <w:r w:rsidR="00BB48A2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60,00 </w:t>
            </w:r>
          </w:p>
        </w:tc>
      </w:tr>
      <w:tr w:rsidR="00613B5D" w:rsidRPr="00613B5D" w:rsidTr="008B5094">
        <w:trPr>
          <w:trHeight w:val="4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1.5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8350E8" w:rsidP="008B509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Célula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8B5094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c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apacitiva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variável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em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invólucro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de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alumínio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do tipo antiexplosivo com filme de polipropileno metalizado bobinado </w:t>
            </w:r>
            <w:proofErr w:type="spellStart"/>
            <w:proofErr w:type="gramStart"/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auto-regenerativo</w:t>
            </w:r>
            <w:proofErr w:type="spellEnd"/>
            <w:proofErr w:type="gramEnd"/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7,5 kVAr</w:t>
            </w:r>
            <w:r w:rsidR="002C1277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E.T.A</w:t>
            </w:r>
            <w:r w:rsidR="006D16A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1 - Fornecimento Saecil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613B5D" w:rsidRPr="00613B5D" w:rsidTr="008B5094">
        <w:trPr>
          <w:trHeight w:val="4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1.5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8350E8" w:rsidP="008B509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Célula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8B5094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c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apacitiva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variável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em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invólucro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de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alumínio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do tipo antiexplosivo com filme de polipropileno metalizado bobinado </w:t>
            </w:r>
            <w:proofErr w:type="spellStart"/>
            <w:proofErr w:type="gramStart"/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auto-regenerativo</w:t>
            </w:r>
            <w:proofErr w:type="spellEnd"/>
            <w:proofErr w:type="gramEnd"/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15 kVAr</w:t>
            </w:r>
            <w:r w:rsidR="002C1277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E.T.A</w:t>
            </w:r>
            <w:r w:rsidR="006D16A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1 - Fornecimento Saecil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:rsidR="00613B5D" w:rsidRDefault="00613B5D" w:rsidP="00D76DD0">
      <w:pPr>
        <w:pStyle w:val="PargrafodaLista"/>
        <w:ind w:left="1224"/>
        <w:jc w:val="both"/>
        <w:rPr>
          <w:b/>
        </w:rPr>
      </w:pPr>
    </w:p>
    <w:p w:rsidR="008B5094" w:rsidRDefault="008B5094" w:rsidP="00D76DD0">
      <w:pPr>
        <w:pStyle w:val="PargrafodaLista"/>
        <w:ind w:left="1224"/>
        <w:jc w:val="both"/>
        <w:rPr>
          <w:b/>
        </w:rPr>
      </w:pPr>
    </w:p>
    <w:tbl>
      <w:tblPr>
        <w:tblW w:w="1375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6097"/>
        <w:gridCol w:w="1135"/>
        <w:gridCol w:w="1842"/>
        <w:gridCol w:w="1276"/>
        <w:gridCol w:w="1418"/>
        <w:gridCol w:w="1417"/>
      </w:tblGrid>
      <w:tr w:rsidR="00613B5D" w:rsidRPr="00613B5D" w:rsidTr="008B5094">
        <w:trPr>
          <w:trHeight w:val="300"/>
        </w:trPr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8B5094" w:rsidP="00CD6A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Planilha de Estimativa de Custo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s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–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Incluso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: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m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ão de obra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,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f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abricação/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i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nstalação</w:t>
            </w:r>
          </w:p>
        </w:tc>
      </w:tr>
      <w:tr w:rsidR="001605CD" w:rsidRPr="00613B5D" w:rsidTr="008B509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DESCRIMINAÇÃO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LOCAL INSTALAÇÃO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QUANTIDADE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PREÇO FORNEC</w:t>
            </w:r>
            <w:r w:rsidR="001605C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MÃO DE OBRA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TOTAL</w:t>
            </w:r>
          </w:p>
        </w:tc>
      </w:tr>
      <w:tr w:rsidR="001605CD" w:rsidRPr="00613B5D" w:rsidTr="008B509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613B5D" w:rsidP="00CD6AFE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BANCOS DE CAPACITORES FIXOS PARA REGULAÇÃO DE FATOR DE POTÊNCIA, </w:t>
            </w:r>
            <w:r w:rsidR="008350E8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380 v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, 25KVAR</w:t>
            </w:r>
            <w:r w:rsidR="002C1277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Santa Maria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  <w:r w:rsidR="00AB13CF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8833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R$ 2</w:t>
            </w:r>
            <w:r w:rsidR="00883332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635,00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8833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R$</w:t>
            </w:r>
            <w:r w:rsidR="008B5094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</w:t>
            </w:r>
            <w:r w:rsidR="00883332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500,00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88333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3B5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 R$ 4</w:t>
            </w:r>
            <w:r w:rsidR="0088333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.</w:t>
            </w:r>
            <w:r w:rsidRPr="00613B5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170,00 </w:t>
            </w:r>
          </w:p>
        </w:tc>
      </w:tr>
      <w:tr w:rsidR="001605CD" w:rsidRPr="00613B5D" w:rsidTr="008B5094">
        <w:trPr>
          <w:trHeight w:val="75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1.1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8350E8" w:rsidP="00CD6AFE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Painel autoportante em confor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midade com a NBR-IEC 60439-1,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IP54, fabricado em chapa de aço metálica, com pintura eletrostática e dimensões mínimas de 500Hx350Lx150P.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O painel deverá possuir sistema de ventilação/exaustão forçada.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Santa Maria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1605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R$ 900,00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8B50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R$ 900,00 </w:t>
            </w:r>
          </w:p>
        </w:tc>
      </w:tr>
      <w:tr w:rsidR="001605CD" w:rsidRPr="00613B5D" w:rsidTr="008B5094">
        <w:trPr>
          <w:trHeight w:val="45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1.2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8350E8" w:rsidP="001605CD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Célula</w:t>
            </w:r>
            <w:r w:rsidR="001605C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c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apacitiva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variável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em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invólucro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de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alumínio</w:t>
            </w:r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do tipo antiexplosivo com filme de polipropileno metalizado bobinado </w:t>
            </w:r>
            <w:proofErr w:type="spellStart"/>
            <w:proofErr w:type="gramStart"/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auto-regenerativo</w:t>
            </w:r>
            <w:proofErr w:type="spellEnd"/>
            <w:proofErr w:type="gramEnd"/>
            <w:r w:rsidR="00613B5D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10 kVAr</w:t>
            </w:r>
            <w:r w:rsidR="002C1277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Santa Maria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1605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R$</w:t>
            </w:r>
            <w:r w:rsidR="001605C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450,00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8B50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R$ 900,00 </w:t>
            </w:r>
          </w:p>
        </w:tc>
      </w:tr>
      <w:tr w:rsidR="001605CD" w:rsidRPr="00613B5D" w:rsidTr="008B509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1.3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613B5D" w:rsidP="008B509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Cabo de </w:t>
            </w:r>
            <w:r w:rsidR="001605C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c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obre </w:t>
            </w:r>
            <w:r w:rsidR="008350E8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isolamento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antichama 0,6/</w:t>
            </w:r>
            <w:proofErr w:type="gramStart"/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1kV</w:t>
            </w:r>
            <w:proofErr w:type="gramEnd"/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6mm2 (1 condutor) </w:t>
            </w:r>
            <w:proofErr w:type="spellStart"/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tp</w:t>
            </w:r>
            <w:proofErr w:type="spellEnd"/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="008B5094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S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itenax</w:t>
            </w:r>
            <w:proofErr w:type="spellEnd"/>
            <w:r w:rsidR="002C1277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ou equivalente.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Santa Maria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1605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R$</w:t>
            </w:r>
            <w:r w:rsidR="001605C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2,00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8B50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R$ 40,00 </w:t>
            </w:r>
          </w:p>
        </w:tc>
      </w:tr>
      <w:tr w:rsidR="001605CD" w:rsidRPr="00613B5D" w:rsidTr="008B509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1.4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613B5D" w:rsidP="001605CD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Terminal </w:t>
            </w:r>
            <w:r w:rsidR="001605C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à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compressão em cobre estanhado para cabo 6mm2</w:t>
            </w:r>
            <w:r w:rsidR="002C1277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Santa Maria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1605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R$</w:t>
            </w:r>
            <w:r w:rsidR="001605C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1,50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8B50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R$</w:t>
            </w:r>
            <w:r w:rsidR="008B5094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30,00 </w:t>
            </w:r>
          </w:p>
        </w:tc>
      </w:tr>
      <w:tr w:rsidR="001605CD" w:rsidRPr="00613B5D" w:rsidTr="008B509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1.5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613B5D" w:rsidP="001605CD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Painel de </w:t>
            </w:r>
            <w:r w:rsidR="001605C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p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roteção e </w:t>
            </w:r>
            <w:r w:rsidR="001605C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a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cionamento</w:t>
            </w:r>
            <w:r w:rsidR="002C1277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Santa Maria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1605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R$</w:t>
            </w:r>
            <w:r w:rsidR="001605C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800,00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8B50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R$</w:t>
            </w:r>
            <w:r w:rsidR="008B5094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800,00 </w:t>
            </w:r>
          </w:p>
        </w:tc>
      </w:tr>
      <w:tr w:rsidR="001605CD" w:rsidRPr="00613B5D" w:rsidTr="008B5094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1.5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613B5D" w:rsidP="001605CD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Painel de </w:t>
            </w:r>
            <w:r w:rsidR="001605C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p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roteção e </w:t>
            </w:r>
            <w:r w:rsidR="001605C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a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cionamento</w:t>
            </w:r>
            <w:r w:rsidR="002C1277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Santa Maria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8B50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R$</w:t>
            </w:r>
            <w:r w:rsidR="008B5094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800,00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613B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613B5D" w:rsidRPr="00613B5D" w:rsidRDefault="00613B5D" w:rsidP="008B509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R$ 800,00 </w:t>
            </w:r>
          </w:p>
        </w:tc>
      </w:tr>
    </w:tbl>
    <w:p w:rsidR="00613B5D" w:rsidRDefault="00613B5D" w:rsidP="00D76DD0">
      <w:pPr>
        <w:pStyle w:val="PargrafodaLista"/>
        <w:ind w:left="1224"/>
        <w:jc w:val="both"/>
        <w:rPr>
          <w:b/>
        </w:rPr>
      </w:pPr>
    </w:p>
    <w:p w:rsidR="00613B5D" w:rsidRDefault="00613B5D" w:rsidP="00D76DD0">
      <w:pPr>
        <w:pStyle w:val="PargrafodaLista"/>
        <w:ind w:left="1224"/>
        <w:jc w:val="both"/>
        <w:rPr>
          <w:b/>
        </w:rPr>
      </w:pPr>
    </w:p>
    <w:tbl>
      <w:tblPr>
        <w:tblpPr w:leftFromText="141" w:rightFromText="141" w:vertAnchor="text" w:horzAnchor="margin" w:tblpXSpec="center" w:tblpY="104"/>
        <w:tblW w:w="136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22"/>
        <w:gridCol w:w="5901"/>
        <w:gridCol w:w="1134"/>
        <w:gridCol w:w="978"/>
        <w:gridCol w:w="867"/>
        <w:gridCol w:w="791"/>
        <w:gridCol w:w="616"/>
        <w:gridCol w:w="1284"/>
        <w:gridCol w:w="1417"/>
      </w:tblGrid>
      <w:tr w:rsidR="00345DB0" w:rsidRPr="00613B5D" w:rsidTr="00883332">
        <w:trPr>
          <w:trHeight w:val="300"/>
        </w:trPr>
        <w:tc>
          <w:tcPr>
            <w:tcW w:w="13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1DD"/>
            <w:noWrap/>
            <w:vAlign w:val="center"/>
            <w:hideMark/>
          </w:tcPr>
          <w:p w:rsidR="00345DB0" w:rsidRPr="00613B5D" w:rsidRDefault="008B5094" w:rsidP="00CD6AF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Planilha de Estimativa de Custo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s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–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Incluso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: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m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ão de obra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,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f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abricação/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i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nstalação</w:t>
            </w:r>
          </w:p>
        </w:tc>
      </w:tr>
      <w:tr w:rsidR="00883332" w:rsidRPr="00613B5D" w:rsidTr="0088333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345DB0" w:rsidRPr="00613B5D" w:rsidRDefault="00345DB0" w:rsidP="00345DB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6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345DB0" w:rsidRPr="00613B5D" w:rsidRDefault="00345DB0" w:rsidP="00345DB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DESCRIMINAÇÃO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345DB0" w:rsidRPr="00613B5D" w:rsidRDefault="00345DB0" w:rsidP="00345DB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LOCAL INSTALAÇÃO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345DB0" w:rsidRPr="00613B5D" w:rsidRDefault="00345DB0" w:rsidP="00345DB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QUANTIDADE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345DB0" w:rsidRPr="00613B5D" w:rsidRDefault="00345DB0" w:rsidP="00345DB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PREÇO FORNEC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345DB0" w:rsidRPr="00613B5D" w:rsidRDefault="00345DB0" w:rsidP="00345DB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MÃO DE OBRA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345DB0" w:rsidRPr="00613B5D" w:rsidRDefault="00345DB0" w:rsidP="00345DB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TOTAL</w:t>
            </w:r>
          </w:p>
        </w:tc>
      </w:tr>
      <w:tr w:rsidR="00883332" w:rsidRPr="00613B5D" w:rsidTr="0088333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345DB0" w:rsidRPr="00613B5D" w:rsidRDefault="00345DB0" w:rsidP="00345DB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6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45DB0" w:rsidRPr="00613B5D" w:rsidRDefault="00345DB0" w:rsidP="008B509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BANCOS DE CAPACITORES FIXOS PARA REGULAÇÃO DE FATOR DE POTÊNCIA, </w:t>
            </w:r>
            <w:r w:rsidR="008350E8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380 v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, 100KVAR</w:t>
            </w:r>
            <w:r w:rsidR="002C1277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45DB0" w:rsidRPr="00613B5D" w:rsidRDefault="008350E8" w:rsidP="00345DB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E.C.A</w:t>
            </w:r>
            <w:r w:rsidR="006D16A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  <w:r w:rsidR="00345DB0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345DB0" w:rsidRPr="00613B5D" w:rsidRDefault="008350E8" w:rsidP="00345DB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</w:t>
            </w:r>
            <w:r w:rsidR="00345DB0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45DB0" w:rsidRPr="00613B5D" w:rsidRDefault="00345DB0" w:rsidP="008833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R$</w:t>
            </w:r>
            <w:r w:rsidR="00557D73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4</w:t>
            </w:r>
            <w:r w:rsidR="00883332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230,00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45DB0" w:rsidRPr="00613B5D" w:rsidRDefault="00345DB0" w:rsidP="008833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R$</w:t>
            </w:r>
            <w:r w:rsidR="00557D73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4</w:t>
            </w:r>
            <w:r w:rsidR="00883332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45DB0" w:rsidRPr="00613B5D" w:rsidRDefault="00345DB0" w:rsidP="0088333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3B5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 R$</w:t>
            </w:r>
            <w:r w:rsidR="00557D7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613B5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8</w:t>
            </w:r>
            <w:r w:rsidR="0088333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.</w:t>
            </w:r>
            <w:r w:rsidRPr="00613B5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230,00 </w:t>
            </w:r>
          </w:p>
        </w:tc>
      </w:tr>
      <w:tr w:rsidR="00883332" w:rsidRPr="00613B5D" w:rsidTr="00883332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45DB0" w:rsidRPr="00613B5D" w:rsidRDefault="00345DB0" w:rsidP="00345DB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1.1</w:t>
            </w:r>
          </w:p>
        </w:tc>
        <w:tc>
          <w:tcPr>
            <w:tcW w:w="6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45DB0" w:rsidRPr="00613B5D" w:rsidRDefault="008350E8" w:rsidP="008B509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Painel autoportante em confo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rmidade com a NBR-IEC 60439-1,</w:t>
            </w:r>
            <w:r w:rsidR="00EF74C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IP54, fabricado em chapa de aço metálica, com pintura eletrostática e dimensões mínimas de 1300Hx800Lx400P.</w:t>
            </w:r>
            <w:r w:rsidR="00345DB0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O painel deverá possuir sistema de ventilação/exaustão forçada.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45DB0" w:rsidRPr="00613B5D" w:rsidRDefault="00345DB0" w:rsidP="00345DB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E.C.A</w:t>
            </w:r>
            <w:r w:rsidR="006D16A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345DB0" w:rsidRPr="00613B5D" w:rsidRDefault="00345DB0" w:rsidP="00345DB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45DB0" w:rsidRPr="00613B5D" w:rsidRDefault="00345DB0" w:rsidP="008833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R$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1</w:t>
            </w:r>
            <w:r w:rsidR="00883332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150,00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45DB0" w:rsidRPr="00613B5D" w:rsidRDefault="00345DB0" w:rsidP="00345DB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45DB0" w:rsidRPr="00613B5D" w:rsidRDefault="00345DB0" w:rsidP="008833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R$</w:t>
            </w:r>
            <w:r w:rsidR="00557D73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</w:t>
            </w:r>
            <w:r w:rsidR="00883332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150,00 </w:t>
            </w:r>
          </w:p>
        </w:tc>
      </w:tr>
      <w:tr w:rsidR="00883332" w:rsidRPr="00613B5D" w:rsidTr="00883332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45DB0" w:rsidRPr="00613B5D" w:rsidRDefault="00345DB0" w:rsidP="00345DB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1.2</w:t>
            </w:r>
          </w:p>
        </w:tc>
        <w:tc>
          <w:tcPr>
            <w:tcW w:w="6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45DB0" w:rsidRPr="00613B5D" w:rsidRDefault="008350E8" w:rsidP="008B509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Célula</w:t>
            </w:r>
            <w:r w:rsidR="00345DB0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8B5094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c</w:t>
            </w:r>
            <w:r w:rsidR="00345DB0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apacitiva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variável</w:t>
            </w:r>
            <w:r w:rsidR="00345DB0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em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invólucro</w:t>
            </w:r>
            <w:r w:rsidR="00345DB0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de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alumínio</w:t>
            </w:r>
            <w:r w:rsidR="00345DB0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do tipo antiexplosivo com filme de polipropileno metalizado bobinado </w:t>
            </w:r>
            <w:proofErr w:type="spellStart"/>
            <w:proofErr w:type="gramStart"/>
            <w:r w:rsidR="00345DB0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auto-regenerativo</w:t>
            </w:r>
            <w:proofErr w:type="spellEnd"/>
            <w:proofErr w:type="gramEnd"/>
            <w:r w:rsidR="00345DB0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25 kVAr</w:t>
            </w:r>
            <w:r w:rsidR="002C1277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45DB0" w:rsidRPr="00613B5D" w:rsidRDefault="00345DB0" w:rsidP="00345DB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E.C.A</w:t>
            </w:r>
            <w:r w:rsidR="006D16A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345DB0" w:rsidRPr="00613B5D" w:rsidRDefault="00345DB0" w:rsidP="00345DB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45DB0" w:rsidRPr="00613B5D" w:rsidRDefault="00345DB0" w:rsidP="00557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R$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470,00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45DB0" w:rsidRPr="00613B5D" w:rsidRDefault="00345DB0" w:rsidP="00345DB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45DB0" w:rsidRPr="00613B5D" w:rsidRDefault="00345DB0" w:rsidP="008833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R$ 1</w:t>
            </w:r>
            <w:r w:rsidR="00883332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410,00 </w:t>
            </w:r>
          </w:p>
        </w:tc>
      </w:tr>
      <w:tr w:rsidR="00883332" w:rsidRPr="00613B5D" w:rsidTr="0088333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45DB0" w:rsidRPr="00613B5D" w:rsidRDefault="00345DB0" w:rsidP="00345DB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1.3</w:t>
            </w:r>
          </w:p>
        </w:tc>
        <w:tc>
          <w:tcPr>
            <w:tcW w:w="6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45DB0" w:rsidRPr="00613B5D" w:rsidRDefault="00345DB0" w:rsidP="008B509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Cabo de </w:t>
            </w:r>
            <w:r w:rsidR="008B5094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c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obre </w:t>
            </w:r>
            <w:r w:rsidR="008350E8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isolamento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antichama 0,6/</w:t>
            </w:r>
            <w:proofErr w:type="gramStart"/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1kV</w:t>
            </w:r>
            <w:proofErr w:type="gramEnd"/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50mm2 (1 condutor) </w:t>
            </w:r>
            <w:proofErr w:type="spellStart"/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tp</w:t>
            </w:r>
            <w:proofErr w:type="spellEnd"/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="008B5094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S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itenax</w:t>
            </w:r>
            <w:proofErr w:type="spellEnd"/>
            <w:r w:rsidR="002C1277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ou equivalente.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45DB0" w:rsidRPr="00613B5D" w:rsidRDefault="00345DB0" w:rsidP="00345DB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E.C.A</w:t>
            </w:r>
            <w:r w:rsidR="006D16A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345DB0" w:rsidRPr="00613B5D" w:rsidRDefault="00345DB0" w:rsidP="00345DB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45DB0" w:rsidRPr="00613B5D" w:rsidRDefault="00345DB0" w:rsidP="00557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R$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15,00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45DB0" w:rsidRPr="00613B5D" w:rsidRDefault="00345DB0" w:rsidP="00345DB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45DB0" w:rsidRPr="00613B5D" w:rsidRDefault="00345DB0" w:rsidP="00557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R$</w:t>
            </w:r>
            <w:r w:rsidR="00557D73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450,00 </w:t>
            </w:r>
          </w:p>
        </w:tc>
      </w:tr>
      <w:tr w:rsidR="00883332" w:rsidRPr="00613B5D" w:rsidTr="0088333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45DB0" w:rsidRPr="00613B5D" w:rsidRDefault="00345DB0" w:rsidP="00345DB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1.4</w:t>
            </w:r>
          </w:p>
        </w:tc>
        <w:tc>
          <w:tcPr>
            <w:tcW w:w="6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45DB0" w:rsidRPr="00613B5D" w:rsidRDefault="00345DB0" w:rsidP="008B509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Terminal </w:t>
            </w:r>
            <w:r w:rsidR="008B5094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à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compressão em cobre estanhado para cabo 50mm2</w:t>
            </w:r>
            <w:r w:rsidR="002C1277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45DB0" w:rsidRPr="00613B5D" w:rsidRDefault="00345DB0" w:rsidP="00345DB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E.C.A</w:t>
            </w:r>
            <w:r w:rsidR="006D16A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345DB0" w:rsidRPr="00613B5D" w:rsidRDefault="00345DB0" w:rsidP="00345DB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45DB0" w:rsidRPr="00613B5D" w:rsidRDefault="00345DB0" w:rsidP="00557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R$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6,00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45DB0" w:rsidRPr="00613B5D" w:rsidRDefault="00345DB0" w:rsidP="00345DB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45DB0" w:rsidRPr="00613B5D" w:rsidRDefault="00345DB0" w:rsidP="00557D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R$ 120,00 </w:t>
            </w:r>
          </w:p>
        </w:tc>
      </w:tr>
      <w:tr w:rsidR="00883332" w:rsidRPr="00613B5D" w:rsidTr="0088333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45DB0" w:rsidRPr="00613B5D" w:rsidRDefault="00345DB0" w:rsidP="00345DB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1.5</w:t>
            </w:r>
          </w:p>
        </w:tc>
        <w:tc>
          <w:tcPr>
            <w:tcW w:w="6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45DB0" w:rsidRPr="00613B5D" w:rsidRDefault="00345DB0" w:rsidP="008B509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Painel de </w:t>
            </w:r>
            <w:r w:rsidR="008B5094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p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roteção e </w:t>
            </w:r>
            <w:r w:rsidR="008B5094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a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cionamento</w:t>
            </w:r>
            <w:r w:rsidR="002C1277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45DB0" w:rsidRPr="00613B5D" w:rsidRDefault="00345DB0" w:rsidP="00345DB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E.C.A</w:t>
            </w:r>
            <w:r w:rsidR="006D16A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345DB0" w:rsidRPr="00613B5D" w:rsidRDefault="00345DB0" w:rsidP="00345DB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45DB0" w:rsidRPr="00613B5D" w:rsidRDefault="00557D73" w:rsidP="008833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R$</w:t>
            </w:r>
            <w:r w:rsidR="00345DB0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1</w:t>
            </w:r>
            <w:r w:rsidR="00883332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  <w:r w:rsidR="00345DB0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100,00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45DB0" w:rsidRPr="00613B5D" w:rsidRDefault="00345DB0" w:rsidP="00345DB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45DB0" w:rsidRPr="00613B5D" w:rsidRDefault="00345DB0" w:rsidP="008833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R$</w:t>
            </w:r>
            <w:r w:rsidR="00557D73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</w:t>
            </w:r>
            <w:r w:rsidR="00883332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100,00 </w:t>
            </w:r>
          </w:p>
        </w:tc>
      </w:tr>
      <w:tr w:rsidR="00883332" w:rsidRPr="00613B5D" w:rsidTr="00883332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45DB0" w:rsidRPr="00613B5D" w:rsidRDefault="00345DB0" w:rsidP="00345DB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1.5</w:t>
            </w:r>
          </w:p>
        </w:tc>
        <w:tc>
          <w:tcPr>
            <w:tcW w:w="6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45DB0" w:rsidRPr="00613B5D" w:rsidRDefault="008350E8" w:rsidP="008B509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Célula</w:t>
            </w:r>
            <w:r w:rsidR="00345DB0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8B5094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c</w:t>
            </w:r>
            <w:r w:rsidR="00345DB0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apacitiva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variável</w:t>
            </w:r>
            <w:r w:rsidR="00345DB0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em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invólucro</w:t>
            </w:r>
            <w:r w:rsidR="00345DB0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de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alumínio</w:t>
            </w:r>
            <w:r w:rsidR="00345DB0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do tipo antiexplosivo com filme de polipropileno metalizado bobinado </w:t>
            </w:r>
            <w:proofErr w:type="spellStart"/>
            <w:proofErr w:type="gramStart"/>
            <w:r w:rsidR="00345DB0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auto-regenerativo</w:t>
            </w:r>
            <w:proofErr w:type="spellEnd"/>
            <w:proofErr w:type="gramEnd"/>
            <w:r w:rsidR="00345DB0"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25 kVAr</w:t>
            </w:r>
            <w:r w:rsidR="002C1277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45DB0" w:rsidRPr="00613B5D" w:rsidRDefault="00345DB0" w:rsidP="00345DB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E.C.A</w:t>
            </w:r>
            <w:r w:rsidR="006D16A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345DB0" w:rsidRPr="00613B5D" w:rsidRDefault="00345DB0" w:rsidP="00345DB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1 - Fornecimento Saecil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45DB0" w:rsidRPr="00613B5D" w:rsidRDefault="00345DB0" w:rsidP="00345DB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45DB0" w:rsidRPr="00613B5D" w:rsidRDefault="00345DB0" w:rsidP="00345DB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45DB0" w:rsidRPr="00613B5D" w:rsidRDefault="00345DB0" w:rsidP="00345DB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883332" w:rsidRPr="00613B5D" w:rsidTr="00883332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DB0" w:rsidRPr="00613B5D" w:rsidRDefault="00345DB0" w:rsidP="00345DB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DB0" w:rsidRPr="00613B5D" w:rsidRDefault="00345DB0" w:rsidP="00345DB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DB0" w:rsidRPr="00613B5D" w:rsidRDefault="00345DB0" w:rsidP="00345DB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DB0" w:rsidRPr="00613B5D" w:rsidRDefault="00345DB0" w:rsidP="00345DB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DB0" w:rsidRPr="00613B5D" w:rsidRDefault="00345DB0" w:rsidP="00345DB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DB0" w:rsidRPr="00613B5D" w:rsidRDefault="00345DB0" w:rsidP="00345DB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DB0" w:rsidRPr="00613B5D" w:rsidRDefault="00345DB0" w:rsidP="00345DB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883332" w:rsidRPr="00613B5D" w:rsidTr="00883332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DB0" w:rsidRPr="00613B5D" w:rsidRDefault="00345DB0" w:rsidP="00345DB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DB0" w:rsidRPr="00613B5D" w:rsidRDefault="00345DB0" w:rsidP="00345DB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DB0" w:rsidRDefault="00345DB0" w:rsidP="00345DB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  <w:p w:rsidR="008B5094" w:rsidRDefault="008B5094" w:rsidP="00345DB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  <w:p w:rsidR="008B5094" w:rsidRDefault="008B5094" w:rsidP="00345DB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  <w:p w:rsidR="008B5094" w:rsidRDefault="008B5094" w:rsidP="00345DB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  <w:p w:rsidR="008B5094" w:rsidRDefault="008B5094" w:rsidP="00345DB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  <w:p w:rsidR="008B5094" w:rsidRDefault="008B5094" w:rsidP="00345DB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  <w:p w:rsidR="008B5094" w:rsidRDefault="008B5094" w:rsidP="00345DB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  <w:p w:rsidR="008B5094" w:rsidRDefault="008B5094" w:rsidP="00345DB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  <w:p w:rsidR="008B5094" w:rsidRDefault="008B5094" w:rsidP="00345DB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  <w:p w:rsidR="008B5094" w:rsidRDefault="008B5094" w:rsidP="00345DB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  <w:p w:rsidR="008B5094" w:rsidRDefault="008B5094" w:rsidP="00345DB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  <w:p w:rsidR="008B5094" w:rsidRDefault="008B5094" w:rsidP="00345DB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  <w:p w:rsidR="008B5094" w:rsidRDefault="008B5094" w:rsidP="00345DB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  <w:p w:rsidR="008B5094" w:rsidRDefault="008B5094" w:rsidP="00345DB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  <w:p w:rsidR="008B5094" w:rsidRDefault="008B5094" w:rsidP="00345DB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  <w:p w:rsidR="008B5094" w:rsidRDefault="008B5094" w:rsidP="00345DB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  <w:p w:rsidR="008B5094" w:rsidRDefault="008B5094" w:rsidP="00345DB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  <w:p w:rsidR="008B5094" w:rsidRDefault="008B5094" w:rsidP="00345DB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  <w:p w:rsidR="008B5094" w:rsidRDefault="008B5094" w:rsidP="00345DB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  <w:p w:rsidR="008B5094" w:rsidRDefault="008B5094" w:rsidP="00345DB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  <w:p w:rsidR="008B5094" w:rsidRDefault="008B5094" w:rsidP="00345DB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  <w:p w:rsidR="008B5094" w:rsidRPr="00613B5D" w:rsidRDefault="008B5094" w:rsidP="00345DB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DB0" w:rsidRPr="00613B5D" w:rsidRDefault="00345DB0" w:rsidP="00345DB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DB0" w:rsidRPr="00613B5D" w:rsidRDefault="00345DB0" w:rsidP="00345DB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DB0" w:rsidRPr="00613B5D" w:rsidRDefault="00345DB0" w:rsidP="00345DB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DB0" w:rsidRPr="00613B5D" w:rsidRDefault="00345DB0" w:rsidP="00345DB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883332" w:rsidRPr="00613B5D" w:rsidTr="00883332">
        <w:trPr>
          <w:trHeight w:val="42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DB0" w:rsidRPr="00613B5D" w:rsidRDefault="00345DB0" w:rsidP="00345DB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DB0" w:rsidRPr="00613B5D" w:rsidRDefault="00345DB0" w:rsidP="00345DB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DB0" w:rsidRPr="00613B5D" w:rsidRDefault="00345DB0" w:rsidP="00345DB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345DB0" w:rsidRPr="00613B5D" w:rsidRDefault="00345DB0" w:rsidP="0088333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t-BR"/>
              </w:rPr>
            </w:pPr>
            <w:r w:rsidRPr="00613B5D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t-BR"/>
              </w:rPr>
              <w:t>Unidade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345DB0" w:rsidRPr="00613B5D" w:rsidRDefault="00345DB0" w:rsidP="0088333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t-BR"/>
              </w:rPr>
            </w:pPr>
            <w:r w:rsidRPr="00613B5D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t-BR"/>
              </w:rPr>
              <w:t>Materiais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345DB0" w:rsidRPr="00613B5D" w:rsidRDefault="00345DB0" w:rsidP="0088333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3B5D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t-BR"/>
              </w:rPr>
              <w:t>Mão de Obra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345DB0" w:rsidRPr="00613B5D" w:rsidRDefault="008350E8" w:rsidP="0088333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t-BR"/>
              </w:rPr>
            </w:pPr>
            <w:r w:rsidRPr="00613B5D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t-BR"/>
              </w:rPr>
              <w:t>Subtotal</w:t>
            </w:r>
          </w:p>
        </w:tc>
      </w:tr>
      <w:tr w:rsidR="00883332" w:rsidRPr="00613B5D" w:rsidTr="00883332">
        <w:trPr>
          <w:trHeight w:val="300"/>
        </w:trPr>
        <w:tc>
          <w:tcPr>
            <w:tcW w:w="77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AF1DD"/>
            <w:noWrap/>
            <w:vAlign w:val="center"/>
            <w:hideMark/>
          </w:tcPr>
          <w:p w:rsidR="00345DB0" w:rsidRPr="00613B5D" w:rsidRDefault="008350E8" w:rsidP="00345DB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6"/>
                <w:szCs w:val="36"/>
                <w:lang w:eastAsia="pt-BR"/>
              </w:rPr>
            </w:pPr>
            <w:r w:rsidRPr="00613B5D">
              <w:rPr>
                <w:rFonts w:eastAsia="Times New Roman" w:cs="Calibri"/>
                <w:b/>
                <w:bCs/>
                <w:color w:val="000000"/>
                <w:sz w:val="36"/>
                <w:szCs w:val="36"/>
                <w:lang w:eastAsia="pt-BR"/>
              </w:rPr>
              <w:t>Preço</w:t>
            </w:r>
            <w:r w:rsidR="00345DB0" w:rsidRPr="00613B5D">
              <w:rPr>
                <w:rFonts w:eastAsia="Times New Roman" w:cs="Calibri"/>
                <w:b/>
                <w:bCs/>
                <w:color w:val="000000"/>
                <w:sz w:val="36"/>
                <w:szCs w:val="36"/>
                <w:lang w:eastAsia="pt-BR"/>
              </w:rPr>
              <w:t xml:space="preserve"> Total do Fornecimento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345DB0" w:rsidRPr="00613B5D" w:rsidRDefault="00345DB0" w:rsidP="0088333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613B5D">
              <w:rPr>
                <w:rFonts w:eastAsia="Times New Roman" w:cs="Calibri"/>
                <w:b/>
                <w:bCs/>
                <w:color w:val="000000"/>
                <w:lang w:eastAsia="pt-BR"/>
              </w:rPr>
              <w:t>E.T.E</w:t>
            </w:r>
            <w:r w:rsidR="002C1277">
              <w:rPr>
                <w:rFonts w:eastAsia="Times New Roman" w:cs="Calibri"/>
                <w:b/>
                <w:bCs/>
                <w:color w:val="000000"/>
                <w:lang w:eastAsia="pt-BR"/>
              </w:rPr>
              <w:t>.</w:t>
            </w:r>
            <w:r w:rsidRPr="00613B5D">
              <w:rPr>
                <w:rFonts w:eastAsia="Times New Roman" w:cs="Calibri"/>
                <w:b/>
                <w:bCs/>
                <w:color w:val="000000"/>
                <w:lang w:eastAsia="pt-BR"/>
              </w:rPr>
              <w:t xml:space="preserve"> - Item 1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45DB0" w:rsidRPr="00613B5D" w:rsidRDefault="00345DB0" w:rsidP="008833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R$ 29</w:t>
            </w:r>
            <w:r w:rsidR="00883332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780,00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45DB0" w:rsidRPr="00613B5D" w:rsidRDefault="00345DB0" w:rsidP="008833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R$ 13</w:t>
            </w:r>
            <w:r w:rsidR="00883332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45DB0" w:rsidRPr="00613B5D" w:rsidRDefault="00345DB0" w:rsidP="008833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R$ 42</w:t>
            </w:r>
            <w:r w:rsidR="00883332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.</w:t>
            </w:r>
            <w:r w:rsidRPr="00613B5D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780,00</w:t>
            </w:r>
          </w:p>
        </w:tc>
      </w:tr>
      <w:tr w:rsidR="00883332" w:rsidRPr="00613B5D" w:rsidTr="00883332">
        <w:trPr>
          <w:trHeight w:val="300"/>
        </w:trPr>
        <w:tc>
          <w:tcPr>
            <w:tcW w:w="77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DB0" w:rsidRPr="00613B5D" w:rsidRDefault="00345DB0" w:rsidP="00345DB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6"/>
                <w:szCs w:val="36"/>
                <w:lang w:eastAsia="pt-BR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345DB0" w:rsidRPr="00613B5D" w:rsidRDefault="00345DB0" w:rsidP="0088333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613B5D">
              <w:rPr>
                <w:rFonts w:eastAsia="Times New Roman" w:cs="Calibri"/>
                <w:b/>
                <w:bCs/>
                <w:color w:val="000000"/>
                <w:lang w:eastAsia="pt-BR"/>
              </w:rPr>
              <w:t>E.T.E</w:t>
            </w:r>
            <w:r w:rsidR="002C1277">
              <w:rPr>
                <w:rFonts w:eastAsia="Times New Roman" w:cs="Calibri"/>
                <w:b/>
                <w:bCs/>
                <w:color w:val="000000"/>
                <w:lang w:eastAsia="pt-BR"/>
              </w:rPr>
              <w:t>.</w:t>
            </w:r>
            <w:r w:rsidRPr="00613B5D">
              <w:rPr>
                <w:rFonts w:eastAsia="Times New Roman" w:cs="Calibri"/>
                <w:b/>
                <w:bCs/>
                <w:color w:val="000000"/>
                <w:lang w:eastAsia="pt-BR"/>
              </w:rPr>
              <w:t xml:space="preserve"> - Item 2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45DB0" w:rsidRPr="00613B5D" w:rsidRDefault="00345DB0" w:rsidP="008833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R$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4</w:t>
            </w:r>
            <w:r w:rsidR="00883332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625,00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45DB0" w:rsidRPr="00613B5D" w:rsidRDefault="00345DB0" w:rsidP="008833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R$</w:t>
            </w:r>
            <w:r w:rsidR="00883332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3</w:t>
            </w:r>
            <w:r w:rsidR="00883332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45DB0" w:rsidRPr="00613B5D" w:rsidRDefault="00345DB0" w:rsidP="008833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R$</w:t>
            </w:r>
            <w:r w:rsidR="00883332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613B5D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7</w:t>
            </w:r>
            <w:r w:rsidR="00883332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.</w:t>
            </w:r>
            <w:r w:rsidRPr="00613B5D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625,00</w:t>
            </w:r>
          </w:p>
        </w:tc>
      </w:tr>
      <w:tr w:rsidR="00883332" w:rsidRPr="00613B5D" w:rsidTr="00883332">
        <w:trPr>
          <w:trHeight w:val="300"/>
        </w:trPr>
        <w:tc>
          <w:tcPr>
            <w:tcW w:w="77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DB0" w:rsidRPr="00613B5D" w:rsidRDefault="00345DB0" w:rsidP="00345DB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6"/>
                <w:szCs w:val="36"/>
                <w:lang w:eastAsia="pt-BR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345DB0" w:rsidRPr="00613B5D" w:rsidRDefault="00345DB0" w:rsidP="0088333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613B5D">
              <w:rPr>
                <w:rFonts w:eastAsia="Times New Roman" w:cs="Calibri"/>
                <w:b/>
                <w:bCs/>
                <w:color w:val="000000"/>
                <w:lang w:eastAsia="pt-BR"/>
              </w:rPr>
              <w:t>E.T.A</w:t>
            </w:r>
            <w:r w:rsidR="002C1277">
              <w:rPr>
                <w:rFonts w:eastAsia="Times New Roman" w:cs="Calibri"/>
                <w:b/>
                <w:bCs/>
                <w:color w:val="000000"/>
                <w:lang w:eastAsia="pt-BR"/>
              </w:rPr>
              <w:t>.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45DB0" w:rsidRPr="00613B5D" w:rsidRDefault="00345DB0" w:rsidP="008833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R$</w:t>
            </w:r>
            <w:r w:rsidR="00883332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</w:t>
            </w:r>
            <w:r w:rsidR="00883332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040,00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45DB0" w:rsidRPr="00613B5D" w:rsidRDefault="00345DB0" w:rsidP="008833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R$</w:t>
            </w:r>
            <w:r w:rsidR="00883332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</w:t>
            </w:r>
            <w:r w:rsidR="00883332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45DB0" w:rsidRPr="00613B5D" w:rsidRDefault="00345DB0" w:rsidP="008833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R$</w:t>
            </w:r>
            <w:r w:rsidR="00883332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613B5D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2</w:t>
            </w:r>
            <w:r w:rsidR="00883332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.</w:t>
            </w:r>
            <w:r w:rsidRPr="00613B5D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540,00</w:t>
            </w:r>
          </w:p>
        </w:tc>
      </w:tr>
      <w:tr w:rsidR="00883332" w:rsidRPr="00613B5D" w:rsidTr="00883332">
        <w:trPr>
          <w:trHeight w:val="300"/>
        </w:trPr>
        <w:tc>
          <w:tcPr>
            <w:tcW w:w="77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DB0" w:rsidRPr="00613B5D" w:rsidRDefault="00345DB0" w:rsidP="00345DB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6"/>
                <w:szCs w:val="36"/>
                <w:lang w:eastAsia="pt-BR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345DB0" w:rsidRPr="00613B5D" w:rsidRDefault="00345DB0" w:rsidP="0088333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613B5D">
              <w:rPr>
                <w:rFonts w:eastAsia="Times New Roman" w:cs="Calibri"/>
                <w:b/>
                <w:bCs/>
                <w:color w:val="000000"/>
                <w:lang w:eastAsia="pt-BR"/>
              </w:rPr>
              <w:t>Santa Maria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45DB0" w:rsidRPr="00613B5D" w:rsidRDefault="00345DB0" w:rsidP="008833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R$</w:t>
            </w:r>
            <w:r w:rsidR="00883332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2</w:t>
            </w:r>
            <w:r w:rsidR="00883332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635,00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45DB0" w:rsidRPr="00613B5D" w:rsidRDefault="00345DB0" w:rsidP="008833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R$ 1</w:t>
            </w:r>
            <w:r w:rsidR="00883332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45DB0" w:rsidRPr="00613B5D" w:rsidRDefault="00345DB0" w:rsidP="008833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R$</w:t>
            </w:r>
            <w:r w:rsidR="00883332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613B5D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4</w:t>
            </w:r>
            <w:r w:rsidR="00883332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.</w:t>
            </w:r>
            <w:r w:rsidRPr="00613B5D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135,00</w:t>
            </w:r>
          </w:p>
        </w:tc>
      </w:tr>
      <w:tr w:rsidR="00883332" w:rsidRPr="00613B5D" w:rsidTr="00883332">
        <w:trPr>
          <w:trHeight w:val="300"/>
        </w:trPr>
        <w:tc>
          <w:tcPr>
            <w:tcW w:w="77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DB0" w:rsidRPr="00613B5D" w:rsidRDefault="00345DB0" w:rsidP="00345DB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6"/>
                <w:szCs w:val="36"/>
                <w:lang w:eastAsia="pt-BR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345DB0" w:rsidRPr="00613B5D" w:rsidRDefault="00345DB0" w:rsidP="0088333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613B5D">
              <w:rPr>
                <w:rFonts w:eastAsia="Times New Roman" w:cs="Calibri"/>
                <w:b/>
                <w:bCs/>
                <w:color w:val="000000"/>
                <w:lang w:eastAsia="pt-BR"/>
              </w:rPr>
              <w:t>E.C.A</w:t>
            </w:r>
            <w:r w:rsidR="002C1277">
              <w:rPr>
                <w:rFonts w:eastAsia="Times New Roman" w:cs="Calibri"/>
                <w:b/>
                <w:bCs/>
                <w:color w:val="000000"/>
                <w:lang w:eastAsia="pt-BR"/>
              </w:rPr>
              <w:t>.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45DB0" w:rsidRPr="00613B5D" w:rsidRDefault="00345DB0" w:rsidP="008833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R$</w:t>
            </w:r>
            <w:r w:rsidR="00883332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4</w:t>
            </w:r>
            <w:r w:rsidR="00883332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290,00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45DB0" w:rsidRPr="00613B5D" w:rsidRDefault="00345DB0" w:rsidP="008833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R$</w:t>
            </w:r>
            <w:r w:rsidR="00883332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4</w:t>
            </w:r>
            <w:r w:rsidR="00883332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.</w:t>
            </w:r>
            <w:r w:rsidRPr="00613B5D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45DB0" w:rsidRPr="00613B5D" w:rsidRDefault="00345DB0" w:rsidP="008833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</w:pPr>
            <w:r w:rsidRPr="00613B5D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R$ 8</w:t>
            </w:r>
            <w:r w:rsidR="00883332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.</w:t>
            </w:r>
            <w:r w:rsidRPr="00613B5D">
              <w:rPr>
                <w:rFonts w:eastAsia="Times New Roman" w:cs="Calibri"/>
                <w:color w:val="000000"/>
                <w:sz w:val="20"/>
                <w:szCs w:val="20"/>
                <w:lang w:eastAsia="pt-BR"/>
              </w:rPr>
              <w:t>290,00</w:t>
            </w:r>
          </w:p>
        </w:tc>
      </w:tr>
      <w:tr w:rsidR="008B5094" w:rsidRPr="00613B5D" w:rsidTr="00883332">
        <w:trPr>
          <w:trHeight w:val="420"/>
        </w:trPr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DB0" w:rsidRPr="00613B5D" w:rsidRDefault="00345DB0" w:rsidP="00345DB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DB0" w:rsidRPr="00613B5D" w:rsidRDefault="00345DB0" w:rsidP="00345DB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DB0" w:rsidRPr="00613B5D" w:rsidRDefault="00345DB0" w:rsidP="008833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DB0" w:rsidRPr="00613B5D" w:rsidRDefault="00345DB0" w:rsidP="008833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5DB0" w:rsidRPr="00613B5D" w:rsidRDefault="00345DB0" w:rsidP="0088333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345DB0" w:rsidRPr="00613B5D" w:rsidRDefault="00345DB0" w:rsidP="0088333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t-BR"/>
              </w:rPr>
            </w:pPr>
            <w:r w:rsidRPr="00613B5D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t-BR"/>
              </w:rPr>
              <w:t>Total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45DB0" w:rsidRPr="00613B5D" w:rsidRDefault="00345DB0" w:rsidP="0088333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13B5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R$ 65</w:t>
            </w:r>
            <w:r w:rsidR="0088333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.</w:t>
            </w:r>
            <w:r w:rsidRPr="00613B5D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370,00</w:t>
            </w:r>
          </w:p>
        </w:tc>
      </w:tr>
    </w:tbl>
    <w:p w:rsidR="00613B5D" w:rsidRDefault="00613B5D" w:rsidP="009F0429">
      <w:pPr>
        <w:pStyle w:val="PargrafodaLista"/>
        <w:ind w:left="1224"/>
        <w:jc w:val="both"/>
        <w:rPr>
          <w:b/>
        </w:rPr>
      </w:pPr>
    </w:p>
    <w:sectPr w:rsidR="00613B5D" w:rsidSect="00CD6AFE">
      <w:headerReference w:type="default" r:id="rId8"/>
      <w:footerReference w:type="default" r:id="rId9"/>
      <w:pgSz w:w="16838" w:h="11906" w:orient="landscape" w:code="9"/>
      <w:pgMar w:top="851" w:right="1418" w:bottom="567" w:left="1418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1F7" w:rsidRDefault="003211F7" w:rsidP="00B60C1A">
      <w:pPr>
        <w:spacing w:after="0" w:line="240" w:lineRule="auto"/>
      </w:pPr>
      <w:r>
        <w:separator/>
      </w:r>
    </w:p>
  </w:endnote>
  <w:endnote w:type="continuationSeparator" w:id="0">
    <w:p w:rsidR="003211F7" w:rsidRDefault="003211F7" w:rsidP="00B60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48351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B5094" w:rsidRDefault="008B5094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411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411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B5094" w:rsidRPr="00B04054" w:rsidRDefault="008B5094" w:rsidP="00A5569B">
    <w:pPr>
      <w:pStyle w:val="Cabealho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1F7" w:rsidRDefault="003211F7" w:rsidP="00B60C1A">
      <w:pPr>
        <w:spacing w:after="0" w:line="240" w:lineRule="auto"/>
      </w:pPr>
      <w:r>
        <w:separator/>
      </w:r>
    </w:p>
  </w:footnote>
  <w:footnote w:type="continuationSeparator" w:id="0">
    <w:p w:rsidR="003211F7" w:rsidRDefault="003211F7" w:rsidP="00B60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094" w:rsidRPr="00A5569B" w:rsidRDefault="008B5094" w:rsidP="00A5569B">
    <w:pPr>
      <w:pStyle w:val="Cabealho"/>
      <w:tabs>
        <w:tab w:val="clear" w:pos="8504"/>
        <w:tab w:val="left" w:pos="613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E653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FE9351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2146E9A"/>
    <w:multiLevelType w:val="multilevel"/>
    <w:tmpl w:val="0D68B7B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9466A4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EB31DF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92449C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C9D7F15"/>
    <w:multiLevelType w:val="hybridMultilevel"/>
    <w:tmpl w:val="4C608C4E"/>
    <w:lvl w:ilvl="0" w:tplc="0416000F">
      <w:start w:val="1"/>
      <w:numFmt w:val="decimal"/>
      <w:lvlText w:val="%1."/>
      <w:lvlJc w:val="left"/>
      <w:pPr>
        <w:ind w:left="1512" w:hanging="360"/>
      </w:pPr>
    </w:lvl>
    <w:lvl w:ilvl="1" w:tplc="04160019" w:tentative="1">
      <w:start w:val="1"/>
      <w:numFmt w:val="lowerLetter"/>
      <w:lvlText w:val="%2."/>
      <w:lvlJc w:val="left"/>
      <w:pPr>
        <w:ind w:left="2232" w:hanging="360"/>
      </w:pPr>
    </w:lvl>
    <w:lvl w:ilvl="2" w:tplc="0416001B" w:tentative="1">
      <w:start w:val="1"/>
      <w:numFmt w:val="lowerRoman"/>
      <w:lvlText w:val="%3."/>
      <w:lvlJc w:val="right"/>
      <w:pPr>
        <w:ind w:left="2952" w:hanging="180"/>
      </w:pPr>
    </w:lvl>
    <w:lvl w:ilvl="3" w:tplc="0416000F" w:tentative="1">
      <w:start w:val="1"/>
      <w:numFmt w:val="decimal"/>
      <w:lvlText w:val="%4."/>
      <w:lvlJc w:val="left"/>
      <w:pPr>
        <w:ind w:left="3672" w:hanging="360"/>
      </w:pPr>
    </w:lvl>
    <w:lvl w:ilvl="4" w:tplc="04160019" w:tentative="1">
      <w:start w:val="1"/>
      <w:numFmt w:val="lowerLetter"/>
      <w:lvlText w:val="%5."/>
      <w:lvlJc w:val="left"/>
      <w:pPr>
        <w:ind w:left="4392" w:hanging="360"/>
      </w:pPr>
    </w:lvl>
    <w:lvl w:ilvl="5" w:tplc="0416001B" w:tentative="1">
      <w:start w:val="1"/>
      <w:numFmt w:val="lowerRoman"/>
      <w:lvlText w:val="%6."/>
      <w:lvlJc w:val="right"/>
      <w:pPr>
        <w:ind w:left="5112" w:hanging="180"/>
      </w:pPr>
    </w:lvl>
    <w:lvl w:ilvl="6" w:tplc="0416000F" w:tentative="1">
      <w:start w:val="1"/>
      <w:numFmt w:val="decimal"/>
      <w:lvlText w:val="%7."/>
      <w:lvlJc w:val="left"/>
      <w:pPr>
        <w:ind w:left="5832" w:hanging="360"/>
      </w:pPr>
    </w:lvl>
    <w:lvl w:ilvl="7" w:tplc="04160019" w:tentative="1">
      <w:start w:val="1"/>
      <w:numFmt w:val="lowerLetter"/>
      <w:lvlText w:val="%8."/>
      <w:lvlJc w:val="left"/>
      <w:pPr>
        <w:ind w:left="6552" w:hanging="360"/>
      </w:pPr>
    </w:lvl>
    <w:lvl w:ilvl="8" w:tplc="0416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7">
    <w:nsid w:val="72BB36A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D9A"/>
    <w:rsid w:val="000B4713"/>
    <w:rsid w:val="000D1582"/>
    <w:rsid w:val="001605CD"/>
    <w:rsid w:val="001952BC"/>
    <w:rsid w:val="001D0B72"/>
    <w:rsid w:val="001D3B6A"/>
    <w:rsid w:val="00240623"/>
    <w:rsid w:val="002638C6"/>
    <w:rsid w:val="002B1086"/>
    <w:rsid w:val="002B2F48"/>
    <w:rsid w:val="002C1277"/>
    <w:rsid w:val="002D2E78"/>
    <w:rsid w:val="002E778B"/>
    <w:rsid w:val="002F3047"/>
    <w:rsid w:val="0031131C"/>
    <w:rsid w:val="003211F7"/>
    <w:rsid w:val="00345DB0"/>
    <w:rsid w:val="00390DCD"/>
    <w:rsid w:val="003B4096"/>
    <w:rsid w:val="003D1194"/>
    <w:rsid w:val="00401747"/>
    <w:rsid w:val="004177A5"/>
    <w:rsid w:val="004245D6"/>
    <w:rsid w:val="00457AE9"/>
    <w:rsid w:val="00474C61"/>
    <w:rsid w:val="00502E7B"/>
    <w:rsid w:val="00520C9F"/>
    <w:rsid w:val="005330BB"/>
    <w:rsid w:val="00557D73"/>
    <w:rsid w:val="0056145A"/>
    <w:rsid w:val="00582FBC"/>
    <w:rsid w:val="005A4678"/>
    <w:rsid w:val="005E4BA0"/>
    <w:rsid w:val="00613B5D"/>
    <w:rsid w:val="006B1930"/>
    <w:rsid w:val="006D16A5"/>
    <w:rsid w:val="006F1529"/>
    <w:rsid w:val="00725E24"/>
    <w:rsid w:val="007317C8"/>
    <w:rsid w:val="00735723"/>
    <w:rsid w:val="007838BD"/>
    <w:rsid w:val="00790057"/>
    <w:rsid w:val="007B539E"/>
    <w:rsid w:val="007D0547"/>
    <w:rsid w:val="007D7966"/>
    <w:rsid w:val="007E4C09"/>
    <w:rsid w:val="007E5737"/>
    <w:rsid w:val="008350E8"/>
    <w:rsid w:val="00883332"/>
    <w:rsid w:val="0088783F"/>
    <w:rsid w:val="008B5094"/>
    <w:rsid w:val="008C5BFB"/>
    <w:rsid w:val="0093029D"/>
    <w:rsid w:val="009741C3"/>
    <w:rsid w:val="00982D2C"/>
    <w:rsid w:val="009867E6"/>
    <w:rsid w:val="009A19ED"/>
    <w:rsid w:val="009B7EA1"/>
    <w:rsid w:val="009F0429"/>
    <w:rsid w:val="009F7759"/>
    <w:rsid w:val="00A36C99"/>
    <w:rsid w:val="00A543F7"/>
    <w:rsid w:val="00A5569B"/>
    <w:rsid w:val="00A630F4"/>
    <w:rsid w:val="00AA0597"/>
    <w:rsid w:val="00AB13CF"/>
    <w:rsid w:val="00AC77E1"/>
    <w:rsid w:val="00AF0A82"/>
    <w:rsid w:val="00B04054"/>
    <w:rsid w:val="00B60C1A"/>
    <w:rsid w:val="00B941BF"/>
    <w:rsid w:val="00BA5106"/>
    <w:rsid w:val="00BA6339"/>
    <w:rsid w:val="00BB48A2"/>
    <w:rsid w:val="00BC4C72"/>
    <w:rsid w:val="00BE6272"/>
    <w:rsid w:val="00C24FDE"/>
    <w:rsid w:val="00C61F46"/>
    <w:rsid w:val="00CD6AFE"/>
    <w:rsid w:val="00D22232"/>
    <w:rsid w:val="00D308D7"/>
    <w:rsid w:val="00D43C4F"/>
    <w:rsid w:val="00D66C69"/>
    <w:rsid w:val="00D76DD0"/>
    <w:rsid w:val="00D92847"/>
    <w:rsid w:val="00DA56F5"/>
    <w:rsid w:val="00DE5A19"/>
    <w:rsid w:val="00E14D9A"/>
    <w:rsid w:val="00E3411C"/>
    <w:rsid w:val="00E90579"/>
    <w:rsid w:val="00E91AA7"/>
    <w:rsid w:val="00EA1444"/>
    <w:rsid w:val="00EA79E3"/>
    <w:rsid w:val="00EC383E"/>
    <w:rsid w:val="00EF74C5"/>
    <w:rsid w:val="00F12B12"/>
    <w:rsid w:val="00F41ACD"/>
    <w:rsid w:val="00F77584"/>
    <w:rsid w:val="00F96FDE"/>
    <w:rsid w:val="00FC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D9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14D9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60C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0C1A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60C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0C1A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C1A"/>
    <w:rPr>
      <w:rFonts w:ascii="Tahoma" w:eastAsia="Calibri" w:hAnsi="Tahoma" w:cs="Tahoma"/>
      <w:sz w:val="16"/>
      <w:szCs w:val="16"/>
    </w:rPr>
  </w:style>
  <w:style w:type="character" w:customStyle="1" w:styleId="LinkdaInternet">
    <w:name w:val="Link da Internet"/>
    <w:rsid w:val="00A5569B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D9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14D9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60C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0C1A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60C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0C1A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C1A"/>
    <w:rPr>
      <w:rFonts w:ascii="Tahoma" w:eastAsia="Calibri" w:hAnsi="Tahoma" w:cs="Tahoma"/>
      <w:sz w:val="16"/>
      <w:szCs w:val="16"/>
    </w:rPr>
  </w:style>
  <w:style w:type="character" w:customStyle="1" w:styleId="LinkdaInternet">
    <w:name w:val="Link da Internet"/>
    <w:rsid w:val="00A5569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1282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Murilo</dc:creator>
  <cp:lastModifiedBy>RenatoComin</cp:lastModifiedBy>
  <cp:revision>16</cp:revision>
  <cp:lastPrinted>2015-10-16T18:22:00Z</cp:lastPrinted>
  <dcterms:created xsi:type="dcterms:W3CDTF">2015-10-13T19:47:00Z</dcterms:created>
  <dcterms:modified xsi:type="dcterms:W3CDTF">2015-10-16T18:22:00Z</dcterms:modified>
</cp:coreProperties>
</file>